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20" w:rsidRDefault="002205EC" w:rsidP="002205EC">
      <w:pPr>
        <w:jc w:val="center"/>
        <w:rPr>
          <w:b/>
        </w:rPr>
      </w:pPr>
      <w:r>
        <w:rPr>
          <w:b/>
        </w:rPr>
        <w:t>CHAPTER V</w:t>
      </w:r>
    </w:p>
    <w:p w:rsidR="002205EC" w:rsidRDefault="002205EC" w:rsidP="002205EC">
      <w:pPr>
        <w:jc w:val="center"/>
        <w:rPr>
          <w:b/>
        </w:rPr>
      </w:pPr>
      <w:r>
        <w:rPr>
          <w:b/>
        </w:rPr>
        <w:t>CONCLUSION AND SUGGESTION</w:t>
      </w:r>
    </w:p>
    <w:p w:rsidR="002205EC" w:rsidRDefault="002205EC" w:rsidP="002205EC">
      <w:pPr>
        <w:jc w:val="center"/>
        <w:rPr>
          <w:b/>
        </w:rPr>
      </w:pPr>
    </w:p>
    <w:p w:rsidR="002205EC" w:rsidRDefault="002205EC" w:rsidP="002205EC">
      <w:pPr>
        <w:rPr>
          <w:b/>
        </w:rPr>
      </w:pPr>
      <w:r>
        <w:rPr>
          <w:b/>
        </w:rPr>
        <w:t>5.1. Conclusion</w:t>
      </w:r>
    </w:p>
    <w:p w:rsidR="00565440" w:rsidRPr="00565440" w:rsidRDefault="00565440" w:rsidP="002205EC">
      <w:r>
        <w:t>Based on the result of research, it can be concluded as follows :</w:t>
      </w:r>
    </w:p>
    <w:p w:rsidR="002205EC" w:rsidRDefault="002205EC" w:rsidP="002205EC">
      <w:pPr>
        <w:pStyle w:val="ListParagraph"/>
        <w:numPr>
          <w:ilvl w:val="0"/>
          <w:numId w:val="1"/>
        </w:numPr>
      </w:pPr>
      <w:r>
        <w:t xml:space="preserve">Based on cognitive </w:t>
      </w:r>
      <w:r w:rsidR="002B44F7">
        <w:t>aspect,  the XII Grade Stundents in SMA Swasta Harapan 1 Medan are have difficulties in all level of  cognitive which all be classified into very high category.</w:t>
      </w:r>
      <w:r w:rsidR="00272FCF">
        <w:t>The highest percentage</w:t>
      </w:r>
      <w:r>
        <w:t xml:space="preserve"> of learni</w:t>
      </w:r>
      <w:r w:rsidR="006D18BD">
        <w:t>ng difficulties is present on C6 (Creation) level and followed by C5</w:t>
      </w:r>
      <w:r>
        <w:t xml:space="preserve"> (</w:t>
      </w:r>
      <w:r w:rsidR="006D18BD">
        <w:t>Evaluation); C4</w:t>
      </w:r>
      <w:r>
        <w:t xml:space="preserve"> (</w:t>
      </w:r>
      <w:r w:rsidR="006D18BD">
        <w:t xml:space="preserve">Analyze); </w:t>
      </w:r>
      <w:r w:rsidR="00D613A0">
        <w:t xml:space="preserve">C3 (Application); </w:t>
      </w:r>
      <w:r w:rsidR="006D18BD">
        <w:t>C2</w:t>
      </w:r>
      <w:r>
        <w:t xml:space="preserve"> (</w:t>
      </w:r>
      <w:r w:rsidR="006D18BD">
        <w:t>Understanding</w:t>
      </w:r>
      <w:r>
        <w:t xml:space="preserve">); </w:t>
      </w:r>
      <w:r w:rsidR="00D613A0">
        <w:t xml:space="preserve">and last is </w:t>
      </w:r>
      <w:r>
        <w:t>C1 (</w:t>
      </w:r>
      <w:r w:rsidR="006D18BD">
        <w:t>Remember</w:t>
      </w:r>
      <w:r>
        <w:t>).</w:t>
      </w:r>
    </w:p>
    <w:p w:rsidR="002205EC" w:rsidRDefault="002205EC" w:rsidP="002205EC">
      <w:pPr>
        <w:pStyle w:val="ListParagraph"/>
        <w:numPr>
          <w:ilvl w:val="0"/>
          <w:numId w:val="1"/>
        </w:numPr>
      </w:pPr>
      <w:r>
        <w:t>Based on learning indicators, the percentage of learning difficulties of XII Grade Stundents in SMA Swasta Harapan 1 Medan on Ind-1</w:t>
      </w:r>
      <w:r w:rsidR="00F45EF9">
        <w:t xml:space="preserve"> (</w:t>
      </w:r>
      <w:r w:rsidR="00F45EF9" w:rsidRPr="003F56A3">
        <w:rPr>
          <w:rFonts w:cs="Times New Roman"/>
          <w:szCs w:val="24"/>
        </w:rPr>
        <w:t>Explaining the hypothesis that propo</w:t>
      </w:r>
      <w:r w:rsidR="00F45EF9">
        <w:rPr>
          <w:rFonts w:cs="Times New Roman"/>
          <w:szCs w:val="24"/>
        </w:rPr>
        <w:t>sed by Mendel about inheritance)</w:t>
      </w:r>
      <w:r>
        <w:t>, Ind-2</w:t>
      </w:r>
      <w:r w:rsidR="00F45EF9">
        <w:t xml:space="preserve"> (</w:t>
      </w:r>
      <w:r w:rsidR="00F45EF9">
        <w:rPr>
          <w:rFonts w:cs="Times New Roman"/>
          <w:color w:val="000000" w:themeColor="text1"/>
          <w:szCs w:val="24"/>
        </w:rPr>
        <w:t>Explaining the patterns of inheritance)</w:t>
      </w:r>
      <w:r>
        <w:t>, Ind-3</w:t>
      </w:r>
      <w:r w:rsidR="00F45EF9">
        <w:t xml:space="preserve"> (</w:t>
      </w:r>
      <w:r w:rsidR="00F45EF9" w:rsidRPr="00043908">
        <w:rPr>
          <w:rFonts w:cs="Times New Roman"/>
          <w:szCs w:val="24"/>
        </w:rPr>
        <w:t>Implementing the Mendel law in theoritical crossing</w:t>
      </w:r>
      <w:r w:rsidR="00F45EF9">
        <w:rPr>
          <w:rFonts w:cs="Times New Roman"/>
          <w:szCs w:val="24"/>
        </w:rPr>
        <w:t>)</w:t>
      </w:r>
      <w:r>
        <w:t>, Ind-4</w:t>
      </w:r>
      <w:r w:rsidR="00F45EF9">
        <w:t xml:space="preserve"> (Explaining the causing of pseudo-deviation of Mendel Law)</w:t>
      </w:r>
      <w:r>
        <w:t>, Ind-6</w:t>
      </w:r>
      <w:r w:rsidR="00F45EF9">
        <w:t xml:space="preserve"> (Explaining  the pattern of human inheritance)</w:t>
      </w:r>
      <w:r>
        <w:t>, Ind-7</w:t>
      </w:r>
      <w:r w:rsidR="00F45EF9">
        <w:t xml:space="preserve"> (</w:t>
      </w:r>
      <w:r w:rsidR="00F45EF9" w:rsidRPr="00043908">
        <w:rPr>
          <w:rFonts w:cs="Times New Roman"/>
          <w:szCs w:val="24"/>
        </w:rPr>
        <w:t>Identifying the deformity, diseases and disorders and</w:t>
      </w:r>
      <w:r w:rsidR="00F45EF9">
        <w:rPr>
          <w:rFonts w:cs="Times New Roman"/>
          <w:szCs w:val="24"/>
        </w:rPr>
        <w:t xml:space="preserve"> the heredity patterns in human)</w:t>
      </w:r>
      <w:r>
        <w:t xml:space="preserve"> and Ind-8</w:t>
      </w:r>
      <w:r w:rsidR="00F45EF9">
        <w:t xml:space="preserve"> (Explaining the way to avoid the heritance of harm trait) are classified into Very H</w:t>
      </w:r>
      <w:r>
        <w:t>igh category, while the Ind-5</w:t>
      </w:r>
      <w:r w:rsidR="00F45EF9">
        <w:t xml:space="preserve"> (</w:t>
      </w:r>
      <w:r w:rsidR="00F45EF9" w:rsidRPr="00043908">
        <w:rPr>
          <w:rFonts w:cs="Times New Roman"/>
          <w:szCs w:val="24"/>
        </w:rPr>
        <w:t>Implementing the theory crossing about pseudo deviation of Mendel Law</w:t>
      </w:r>
      <w:r w:rsidR="00F45EF9">
        <w:rPr>
          <w:rFonts w:cs="Times New Roman"/>
          <w:szCs w:val="24"/>
        </w:rPr>
        <w:t>)</w:t>
      </w:r>
      <w:r w:rsidR="00F45EF9">
        <w:t xml:space="preserve">  is classified into H</w:t>
      </w:r>
      <w:r>
        <w:t xml:space="preserve">igh category. </w:t>
      </w:r>
    </w:p>
    <w:p w:rsidR="00F45EF9" w:rsidRDefault="007B64D2" w:rsidP="002205EC">
      <w:pPr>
        <w:pStyle w:val="ListParagraph"/>
        <w:numPr>
          <w:ilvl w:val="0"/>
          <w:numId w:val="1"/>
        </w:numPr>
      </w:pPr>
      <w:r>
        <w:t xml:space="preserve">The factors that categorized into influential in causing learning difficulties of XII Grade Stundents in SMA Swasta Harapan 1 Medan from the higher to the lower are </w:t>
      </w:r>
      <w:r w:rsidR="00272FCF">
        <w:t>Society</w:t>
      </w:r>
      <w:r>
        <w:t xml:space="preserve">, Schools’ Building, Health,  Quality of Teachers, Family and Psychist.  While the factors that categorized into quite influential from the higher to the lower are Talent, Teaching Method, Intelligence, Motivation, School’s Infrastructure, Interest and Motive. </w:t>
      </w:r>
    </w:p>
    <w:p w:rsidR="00565440" w:rsidRDefault="00565440" w:rsidP="00565440"/>
    <w:p w:rsidR="00565440" w:rsidRDefault="00565440" w:rsidP="00565440"/>
    <w:p w:rsidR="00565440" w:rsidRDefault="00565440" w:rsidP="00565440">
      <w:pPr>
        <w:rPr>
          <w:b/>
        </w:rPr>
      </w:pPr>
      <w:r>
        <w:rPr>
          <w:b/>
        </w:rPr>
        <w:t>5.2. Recommendation</w:t>
      </w:r>
    </w:p>
    <w:p w:rsidR="00565440" w:rsidRDefault="00565440" w:rsidP="00565440">
      <w:r>
        <w:t>It can be proposed some recommendation as follows :</w:t>
      </w:r>
    </w:p>
    <w:p w:rsidR="00565440" w:rsidRDefault="00565440" w:rsidP="00565440">
      <w:pPr>
        <w:pStyle w:val="ListParagraph"/>
        <w:numPr>
          <w:ilvl w:val="0"/>
          <w:numId w:val="3"/>
        </w:numPr>
      </w:pPr>
      <w:r>
        <w:t>For parents, in order to guide and support their children  in learning for motivating them to get a better achievement and experience in learning process.</w:t>
      </w:r>
    </w:p>
    <w:p w:rsidR="00565440" w:rsidRDefault="00565440" w:rsidP="00565440">
      <w:pPr>
        <w:pStyle w:val="ListParagraph"/>
        <w:numPr>
          <w:ilvl w:val="0"/>
          <w:numId w:val="3"/>
        </w:numPr>
      </w:pPr>
      <w:r>
        <w:t>For school, in order to provide an appropriate facilities for supporting the learning process especially for heredity learning process.</w:t>
      </w:r>
    </w:p>
    <w:p w:rsidR="00565440" w:rsidRDefault="00565440" w:rsidP="00565440">
      <w:pPr>
        <w:pStyle w:val="ListParagraph"/>
        <w:numPr>
          <w:ilvl w:val="0"/>
          <w:numId w:val="3"/>
        </w:numPr>
      </w:pPr>
      <w:r>
        <w:t>For teacher of XII Grade Students in SMA Swasta Harapan 1 Medan</w:t>
      </w:r>
      <w:r w:rsidR="00F32541">
        <w:t xml:space="preserve">, </w:t>
      </w:r>
      <w:r w:rsidR="00010E95">
        <w:t xml:space="preserve">to find solutions for solved the learning difficulties problem </w:t>
      </w:r>
      <w:r w:rsidR="00F32541">
        <w:t xml:space="preserve">in order to improve the </w:t>
      </w:r>
      <w:r w:rsidR="00010E95">
        <w:t xml:space="preserve">quality of learning process. </w:t>
      </w:r>
    </w:p>
    <w:p w:rsidR="00F32541" w:rsidRDefault="00F32541" w:rsidP="00565440">
      <w:pPr>
        <w:pStyle w:val="ListParagraph"/>
        <w:numPr>
          <w:ilvl w:val="0"/>
          <w:numId w:val="3"/>
        </w:numPr>
      </w:pPr>
      <w:r>
        <w:t xml:space="preserve">For XII Grade Students in SMA Swasta Harapan 1 Medan to be more active and motivated to learn the heredity in order to decrease the level of learning difficulties. </w:t>
      </w:r>
    </w:p>
    <w:p w:rsidR="00010E95" w:rsidRPr="00565440" w:rsidRDefault="00010E95" w:rsidP="00565440">
      <w:pPr>
        <w:pStyle w:val="ListParagraph"/>
        <w:numPr>
          <w:ilvl w:val="0"/>
          <w:numId w:val="3"/>
        </w:numPr>
      </w:pPr>
      <w:r>
        <w:t>For the further researchers to do the indepth interview in order to make the data more valid</w:t>
      </w:r>
      <w:r w:rsidR="00221BC6">
        <w:t xml:space="preserve"> to detect the students difficulties in learning.</w:t>
      </w:r>
    </w:p>
    <w:sectPr w:rsidR="00010E95" w:rsidRPr="00565440" w:rsidSect="00A7293B">
      <w:headerReference w:type="default" r:id="rId7"/>
      <w:pgSz w:w="11906" w:h="16838"/>
      <w:pgMar w:top="1701" w:right="1701" w:bottom="1701" w:left="2268" w:header="709" w:footer="709" w:gutter="0"/>
      <w:pgNumType w:start="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66B" w:rsidRDefault="00B2266B" w:rsidP="00B2266B">
      <w:pPr>
        <w:spacing w:after="0" w:line="240" w:lineRule="auto"/>
      </w:pPr>
      <w:r>
        <w:separator/>
      </w:r>
    </w:p>
  </w:endnote>
  <w:endnote w:type="continuationSeparator" w:id="1">
    <w:p w:rsidR="00B2266B" w:rsidRDefault="00B2266B" w:rsidP="00B22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66B" w:rsidRDefault="00B2266B" w:rsidP="00B2266B">
      <w:pPr>
        <w:spacing w:after="0" w:line="240" w:lineRule="auto"/>
      </w:pPr>
      <w:r>
        <w:separator/>
      </w:r>
    </w:p>
  </w:footnote>
  <w:footnote w:type="continuationSeparator" w:id="1">
    <w:p w:rsidR="00B2266B" w:rsidRDefault="00B2266B" w:rsidP="00B226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96904"/>
      <w:docPartObj>
        <w:docPartGallery w:val="Page Numbers (Top of Page)"/>
        <w:docPartUnique/>
      </w:docPartObj>
    </w:sdtPr>
    <w:sdtContent>
      <w:p w:rsidR="00B2266B" w:rsidRDefault="008E4339">
        <w:pPr>
          <w:pStyle w:val="Header"/>
          <w:jc w:val="right"/>
        </w:pPr>
        <w:fldSimple w:instr=" PAGE   \* MERGEFORMAT ">
          <w:r w:rsidR="00A7293B">
            <w:rPr>
              <w:noProof/>
            </w:rPr>
            <w:t>44</w:t>
          </w:r>
        </w:fldSimple>
      </w:p>
    </w:sdtContent>
  </w:sdt>
  <w:p w:rsidR="00B2266B" w:rsidRDefault="00B226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34B8C"/>
    <w:multiLevelType w:val="hybridMultilevel"/>
    <w:tmpl w:val="ECFE55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E6E2670"/>
    <w:multiLevelType w:val="hybridMultilevel"/>
    <w:tmpl w:val="AB10F6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9C8379B"/>
    <w:multiLevelType w:val="hybridMultilevel"/>
    <w:tmpl w:val="C3C884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205EC"/>
    <w:rsid w:val="00010E95"/>
    <w:rsid w:val="000C489B"/>
    <w:rsid w:val="002205EC"/>
    <w:rsid w:val="00221BC6"/>
    <w:rsid w:val="00272FCF"/>
    <w:rsid w:val="002B44F7"/>
    <w:rsid w:val="00416C60"/>
    <w:rsid w:val="00457C7A"/>
    <w:rsid w:val="004C1C5B"/>
    <w:rsid w:val="00565440"/>
    <w:rsid w:val="005B0B3B"/>
    <w:rsid w:val="005F5962"/>
    <w:rsid w:val="006D18BD"/>
    <w:rsid w:val="00704A0F"/>
    <w:rsid w:val="00704F51"/>
    <w:rsid w:val="00774320"/>
    <w:rsid w:val="007B64D2"/>
    <w:rsid w:val="008E4339"/>
    <w:rsid w:val="00A7293B"/>
    <w:rsid w:val="00A95C43"/>
    <w:rsid w:val="00AD1808"/>
    <w:rsid w:val="00B2266B"/>
    <w:rsid w:val="00BA147E"/>
    <w:rsid w:val="00BC7CD5"/>
    <w:rsid w:val="00D10D98"/>
    <w:rsid w:val="00D613A0"/>
    <w:rsid w:val="00DB6071"/>
    <w:rsid w:val="00F32541"/>
    <w:rsid w:val="00F45EF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3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5EC"/>
    <w:pPr>
      <w:ind w:left="720"/>
      <w:contextualSpacing/>
    </w:pPr>
  </w:style>
  <w:style w:type="paragraph" w:styleId="Header">
    <w:name w:val="header"/>
    <w:basedOn w:val="Normal"/>
    <w:link w:val="HeaderChar"/>
    <w:uiPriority w:val="99"/>
    <w:unhideWhenUsed/>
    <w:rsid w:val="00B22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66B"/>
  </w:style>
  <w:style w:type="paragraph" w:styleId="Footer">
    <w:name w:val="footer"/>
    <w:basedOn w:val="Normal"/>
    <w:link w:val="FooterChar"/>
    <w:uiPriority w:val="99"/>
    <w:semiHidden/>
    <w:unhideWhenUsed/>
    <w:rsid w:val="00B226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26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Witek Lembu</dc:creator>
  <cp:lastModifiedBy>Horas HD88</cp:lastModifiedBy>
  <cp:revision>10</cp:revision>
  <cp:lastPrinted>2016-07-18T08:28:00Z</cp:lastPrinted>
  <dcterms:created xsi:type="dcterms:W3CDTF">2016-06-09T00:19:00Z</dcterms:created>
  <dcterms:modified xsi:type="dcterms:W3CDTF">2016-07-18T08:28:00Z</dcterms:modified>
</cp:coreProperties>
</file>